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14:paraId="368C13C6" w14:textId="77777777" w:rsidTr="00736FE2">
        <w:trPr>
          <w:trHeight w:val="350"/>
        </w:trPr>
        <w:tc>
          <w:tcPr>
            <w:tcW w:w="1440" w:type="dxa"/>
            <w:shd w:val="clear" w:color="auto" w:fill="E6E6E6"/>
          </w:tcPr>
          <w:p w14:paraId="3FCC292B"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14:paraId="16542E97" w14:textId="77777777"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14:paraId="6E9A50CE" w14:textId="77777777" w:rsidTr="00736FE2">
        <w:trPr>
          <w:trHeight w:val="361"/>
        </w:trPr>
        <w:tc>
          <w:tcPr>
            <w:tcW w:w="1440" w:type="dxa"/>
            <w:shd w:val="clear" w:color="auto" w:fill="E6E6E6"/>
          </w:tcPr>
          <w:p w14:paraId="36DF6042"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14:paraId="327C88D6" w14:textId="77777777"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14:paraId="76478DE0" w14:textId="77777777" w:rsidTr="00736FE2">
        <w:trPr>
          <w:trHeight w:val="370"/>
        </w:trPr>
        <w:tc>
          <w:tcPr>
            <w:tcW w:w="1440" w:type="dxa"/>
            <w:shd w:val="clear" w:color="auto" w:fill="E6E6E6"/>
          </w:tcPr>
          <w:p w14:paraId="311AF196" w14:textId="77777777"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14:paraId="71B2DFFB" w14:textId="77840614" w:rsidR="00736FE2" w:rsidRPr="00572BE3" w:rsidRDefault="0045275D" w:rsidP="00932B2E">
            <w:pPr>
              <w:jc w:val="right"/>
              <w:rPr>
                <w:rFonts w:ascii="Arial" w:hAnsi="Arial" w:cs="Arial"/>
                <w:b/>
                <w:sz w:val="22"/>
                <w:szCs w:val="22"/>
                <w:rtl/>
              </w:rPr>
            </w:pPr>
            <w:r>
              <w:rPr>
                <w:rFonts w:ascii="Arial" w:hAnsi="Arial" w:cs="Arial" w:hint="cs"/>
                <w:b/>
                <w:sz w:val="22"/>
                <w:szCs w:val="22"/>
                <w:rtl/>
              </w:rPr>
              <w:t>20/08/2024</w:t>
            </w:r>
          </w:p>
        </w:tc>
      </w:tr>
    </w:tbl>
    <w:p w14:paraId="321AC795" w14:textId="77777777" w:rsidR="003A4534" w:rsidRDefault="003A4534" w:rsidP="003A4534">
      <w:pPr>
        <w:rPr>
          <w:rFonts w:ascii="Arial" w:hAnsi="Arial" w:cs="Arial"/>
          <w:b/>
          <w:sz w:val="22"/>
          <w:szCs w:val="22"/>
          <w:rtl/>
        </w:rPr>
      </w:pPr>
    </w:p>
    <w:p w14:paraId="486766AF"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41DB3352" w14:textId="77777777" w:rsidR="003A4534" w:rsidRPr="00813E93" w:rsidRDefault="003A4534" w:rsidP="003A4534">
      <w:pPr>
        <w:rPr>
          <w:rFonts w:ascii="Arial" w:hAnsi="Arial" w:cs="Arial"/>
          <w:b/>
          <w:sz w:val="22"/>
          <w:szCs w:val="22"/>
          <w:rtl/>
        </w:rPr>
      </w:pPr>
    </w:p>
    <w:p w14:paraId="114CB246" w14:textId="77777777"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14:paraId="465FE6F8" w14:textId="77777777"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14:paraId="682C9321" w14:textId="77777777" w:rsidR="003A4534" w:rsidRDefault="003A4534" w:rsidP="003A4534">
      <w:pPr>
        <w:jc w:val="both"/>
        <w:rPr>
          <w:rFonts w:ascii="Arial" w:hAnsi="Arial" w:cs="Arial"/>
          <w:b/>
          <w:sz w:val="22"/>
          <w:szCs w:val="22"/>
          <w:rtl/>
        </w:rPr>
      </w:pPr>
    </w:p>
    <w:p w14:paraId="11154D6E"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94832C6" w14:textId="77777777" w:rsidR="003A4534" w:rsidRPr="00813E93" w:rsidRDefault="003A4534" w:rsidP="003A4534">
      <w:pPr>
        <w:jc w:val="both"/>
        <w:rPr>
          <w:rFonts w:ascii="Arial" w:hAnsi="Arial" w:cs="Arial"/>
          <w:b/>
          <w:sz w:val="22"/>
          <w:szCs w:val="22"/>
          <w:rtl/>
        </w:rPr>
      </w:pPr>
    </w:p>
    <w:p w14:paraId="61D0D083"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14:paraId="6FA0C1C4" w14:textId="77777777" w:rsidTr="00572BE3">
        <w:tc>
          <w:tcPr>
            <w:tcW w:w="9178" w:type="dxa"/>
            <w:tcBorders>
              <w:bottom w:val="single" w:sz="4" w:space="0" w:color="auto"/>
            </w:tcBorders>
            <w:shd w:val="clear" w:color="auto" w:fill="E6E6E6"/>
          </w:tcPr>
          <w:p w14:paraId="22DC11BA"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14:paraId="161BB5DC" w14:textId="77777777" w:rsidTr="00572BE3">
        <w:tc>
          <w:tcPr>
            <w:tcW w:w="9178" w:type="dxa"/>
            <w:tcBorders>
              <w:bottom w:val="single" w:sz="4" w:space="0" w:color="auto"/>
            </w:tcBorders>
            <w:shd w:val="clear" w:color="auto" w:fill="auto"/>
          </w:tcPr>
          <w:p w14:paraId="05367B10" w14:textId="0E5FD534" w:rsidR="003A4534" w:rsidRPr="00AB06A5" w:rsidRDefault="00736FE2" w:rsidP="00333CBF">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r>
              <w:rPr>
                <w:rFonts w:ascii="Arial" w:hAnsi="Arial" w:cs="Arial" w:hint="cs"/>
                <w:b/>
                <w:sz w:val="22"/>
                <w:szCs w:val="22"/>
                <w:rtl/>
              </w:rPr>
              <w:t xml:space="preserve"> </w:t>
            </w:r>
            <w:r w:rsidR="00333CBF">
              <w:rPr>
                <w:rFonts w:ascii="Arial" w:hAnsi="Arial" w:cs="Arial" w:hint="cs"/>
                <w:b/>
                <w:sz w:val="22"/>
                <w:szCs w:val="22"/>
                <w:rtl/>
              </w:rPr>
              <w:t xml:space="preserve"> </w:t>
            </w:r>
            <w:r w:rsidR="0045275D">
              <w:rPr>
                <w:rFonts w:ascii="Arial" w:hAnsi="Arial" w:cs="Arial" w:hint="cs"/>
                <w:b/>
                <w:sz w:val="22"/>
                <w:szCs w:val="22"/>
                <w:rtl/>
              </w:rPr>
              <w:t xml:space="preserve">עד לסוף </w:t>
            </w:r>
            <w:r>
              <w:rPr>
                <w:rFonts w:ascii="Arial" w:hAnsi="Arial" w:cs="Arial" w:hint="cs"/>
                <w:b/>
                <w:sz w:val="22"/>
                <w:szCs w:val="22"/>
                <w:rtl/>
              </w:rPr>
              <w:t xml:space="preserve">שנת </w:t>
            </w:r>
            <w:r w:rsidR="0045275D">
              <w:rPr>
                <w:rFonts w:ascii="Arial" w:hAnsi="Arial" w:cs="Arial" w:hint="cs"/>
                <w:b/>
                <w:sz w:val="22"/>
                <w:szCs w:val="22"/>
                <w:rtl/>
              </w:rPr>
              <w:t>2025</w:t>
            </w:r>
          </w:p>
        </w:tc>
      </w:tr>
    </w:tbl>
    <w:p w14:paraId="401C705E" w14:textId="77777777" w:rsidR="003A4534" w:rsidRDefault="003A4534" w:rsidP="003A4534">
      <w:pPr>
        <w:rPr>
          <w:rFonts w:ascii="Arial" w:hAnsi="Arial" w:cs="Arial"/>
          <w:b/>
          <w:sz w:val="22"/>
          <w:szCs w:val="22"/>
          <w:rtl/>
        </w:rPr>
      </w:pPr>
    </w:p>
    <w:p w14:paraId="1E0FAFE0"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5ADAE32A" w14:textId="77777777" w:rsidR="003A4534" w:rsidRDefault="003A4534" w:rsidP="003A4534">
      <w:pPr>
        <w:rPr>
          <w:rFonts w:ascii="Arial" w:hAnsi="Arial" w:cs="Arial"/>
          <w:b/>
          <w:sz w:val="22"/>
          <w:szCs w:val="22"/>
          <w:rtl/>
        </w:rPr>
      </w:pPr>
    </w:p>
    <w:p w14:paraId="1A49A457"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6326E88"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73BF27AD" w14:textId="77777777">
        <w:tc>
          <w:tcPr>
            <w:tcW w:w="3085" w:type="dxa"/>
          </w:tcPr>
          <w:p w14:paraId="27C7117A"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AF64665"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74F758B2"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501293DB" w14:textId="77777777" w:rsidR="003A4534" w:rsidRPr="00813E93" w:rsidRDefault="003A4534" w:rsidP="00B8441A">
            <w:pPr>
              <w:ind w:right="283"/>
              <w:rPr>
                <w:rFonts w:ascii="Arial" w:hAnsi="Arial" w:cs="Arial"/>
                <w:b/>
                <w:sz w:val="22"/>
                <w:szCs w:val="22"/>
                <w:rtl/>
              </w:rPr>
            </w:pPr>
          </w:p>
        </w:tc>
      </w:tr>
    </w:tbl>
    <w:p w14:paraId="076200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46751E8C"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5A6C60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7A0900EB" w14:textId="77777777"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14:paraId="30B625AB"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621BF59"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27B66EA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1CC0EFA4" w14:textId="77777777" w:rsidR="003A4534" w:rsidRPr="00572BE3" w:rsidRDefault="009F2EFC" w:rsidP="00B8441A">
            <w:pPr>
              <w:rPr>
                <w:rFonts w:ascii="Arial" w:hAnsi="Arial" w:cs="Arial"/>
                <w:b/>
                <w:sz w:val="22"/>
                <w:szCs w:val="22"/>
                <w:highlight w:val="yellow"/>
              </w:rPr>
            </w:pPr>
            <w:r>
              <w:rPr>
                <w:rFonts w:ascii="Arial" w:hAnsi="Arial" w:cs="Arial"/>
                <w:sz w:val="22"/>
                <w:szCs w:val="22"/>
                <w:lang w:eastAsia="en-US"/>
              </w:rPr>
              <w:t>512686114</w:t>
            </w:r>
          </w:p>
        </w:tc>
      </w:tr>
      <w:tr w:rsidR="003A4534" w:rsidRPr="00572BE3" w14:paraId="459D9C53"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6CFE8B6"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011F74EC"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2ED53D4E"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1A243C9"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A82E9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1B5687BE" w14:textId="3EC9F1D9" w:rsidR="003A4534" w:rsidRPr="00837DF5" w:rsidRDefault="00856896" w:rsidP="00736FE2">
            <w:pPr>
              <w:rPr>
                <w:rFonts w:ascii="Arial" w:hAnsi="Arial" w:cs="Arial"/>
                <w:b/>
                <w:sz w:val="22"/>
                <w:szCs w:val="22"/>
                <w:rtl/>
              </w:rPr>
            </w:pPr>
            <w:r>
              <w:rPr>
                <w:rFonts w:ascii="Arial" w:hAnsi="Arial" w:cs="Arial" w:hint="cs"/>
                <w:b/>
                <w:bCs/>
                <w:sz w:val="28"/>
                <w:szCs w:val="28"/>
                <w:rtl/>
              </w:rPr>
              <w:t xml:space="preserve"> </w:t>
            </w:r>
            <w:r w:rsidR="00736FE2">
              <w:rPr>
                <w:rFonts w:ascii="Arial" w:hAnsi="Arial" w:cs="Arial" w:hint="cs"/>
                <w:b/>
                <w:bCs/>
                <w:sz w:val="28"/>
                <w:szCs w:val="28"/>
                <w:rtl/>
              </w:rPr>
              <w:t xml:space="preserve">150000 </w:t>
            </w:r>
            <w:r w:rsidR="004E0552">
              <w:rPr>
                <w:rFonts w:ascii="Arial" w:hAnsi="Arial" w:cs="Arial" w:hint="cs"/>
                <w:b/>
                <w:sz w:val="22"/>
                <w:szCs w:val="22"/>
                <w:rtl/>
              </w:rPr>
              <w:t>₪</w:t>
            </w:r>
            <w:r w:rsidR="005E5D98">
              <w:rPr>
                <w:rFonts w:ascii="Arial" w:hAnsi="Arial" w:cs="Arial" w:hint="cs"/>
                <w:b/>
                <w:sz w:val="22"/>
                <w:szCs w:val="22"/>
                <w:rtl/>
              </w:rPr>
              <w:t xml:space="preserve"> כולל מע"מ</w:t>
            </w:r>
          </w:p>
        </w:tc>
      </w:tr>
      <w:tr w:rsidR="003A4534" w:rsidRPr="00572BE3" w14:paraId="5517B25A"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90F65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4EC77671" w14:textId="0D5268B4" w:rsidR="003A4534" w:rsidRPr="00837DF5" w:rsidRDefault="00AB06A5" w:rsidP="00333CBF">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w:t>
            </w:r>
            <w:r w:rsidR="0045275D">
              <w:rPr>
                <w:rFonts w:ascii="Arial" w:hAnsi="Arial" w:cs="Arial" w:hint="cs"/>
                <w:b/>
                <w:sz w:val="22"/>
                <w:szCs w:val="22"/>
                <w:rtl/>
              </w:rPr>
              <w:t>5</w:t>
            </w:r>
          </w:p>
        </w:tc>
      </w:tr>
    </w:tbl>
    <w:p w14:paraId="092216B7" w14:textId="77777777" w:rsidR="004C69F0" w:rsidRDefault="004C69F0" w:rsidP="003A4534">
      <w:pPr>
        <w:rPr>
          <w:rFonts w:ascii="Arial" w:hAnsi="Arial" w:cs="Arial"/>
          <w:bCs/>
          <w:rtl/>
        </w:rPr>
      </w:pPr>
    </w:p>
    <w:p w14:paraId="7BCE3328" w14:textId="77777777" w:rsidR="004C69F0" w:rsidRDefault="004C69F0" w:rsidP="003A4534">
      <w:pPr>
        <w:rPr>
          <w:rFonts w:ascii="Arial" w:hAnsi="Arial" w:cs="Arial"/>
          <w:bCs/>
          <w:rtl/>
        </w:rPr>
      </w:pPr>
    </w:p>
    <w:p w14:paraId="308D8D14" w14:textId="77777777" w:rsidR="004C69F0" w:rsidRDefault="004C69F0" w:rsidP="003A4534">
      <w:pPr>
        <w:rPr>
          <w:rFonts w:ascii="Arial" w:hAnsi="Arial" w:cs="Arial"/>
          <w:bCs/>
          <w:rtl/>
        </w:rPr>
      </w:pPr>
    </w:p>
    <w:p w14:paraId="416A025F" w14:textId="77777777" w:rsidR="004C69F0" w:rsidRDefault="004C69F0" w:rsidP="003A4534">
      <w:pPr>
        <w:rPr>
          <w:rFonts w:ascii="Arial" w:hAnsi="Arial" w:cs="Arial"/>
          <w:bCs/>
          <w:rtl/>
        </w:rPr>
      </w:pPr>
    </w:p>
    <w:p w14:paraId="1AE9C2A4"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4DCD609"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770BE38B" w14:textId="77777777" w:rsidR="003A4534" w:rsidRDefault="003A4534" w:rsidP="003A4534">
      <w:pPr>
        <w:rPr>
          <w:rFonts w:ascii="Arial" w:hAnsi="Arial" w:cs="Arial"/>
          <w:bCs/>
          <w:sz w:val="22"/>
          <w:szCs w:val="22"/>
          <w:rtl/>
        </w:rPr>
      </w:pPr>
    </w:p>
    <w:p w14:paraId="1E254841"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751A9BA"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14:paraId="32E8FC51"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14:paraId="2F248EA9"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14:paraId="7F887400" w14:textId="77777777" w:rsidTr="00572BE3">
        <w:tc>
          <w:tcPr>
            <w:tcW w:w="9286" w:type="dxa"/>
            <w:shd w:val="clear" w:color="auto" w:fill="auto"/>
          </w:tcPr>
          <w:p w14:paraId="2881BE11" w14:textId="77777777"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w:t>
            </w:r>
            <w:proofErr w:type="spellStart"/>
            <w:r w:rsidR="006A53F4">
              <w:rPr>
                <w:rFonts w:ascii="Arial" w:hAnsi="Arial" w:cs="Arial" w:hint="cs"/>
                <w:sz w:val="20"/>
                <w:szCs w:val="22"/>
                <w:rtl/>
              </w:rPr>
              <w:t>שתמסר</w:t>
            </w:r>
            <w:proofErr w:type="spellEnd"/>
            <w:r w:rsidR="006A53F4">
              <w:rPr>
                <w:rFonts w:ascii="Arial" w:hAnsi="Arial" w:cs="Arial" w:hint="cs"/>
                <w:sz w:val="20"/>
                <w:szCs w:val="22"/>
                <w:rtl/>
              </w:rPr>
              <w:t xml:space="preserve">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14:paraId="14654F65" w14:textId="77777777"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14:paraId="0DA39888" w14:textId="77777777"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14:paraId="581F4DC8" w14:textId="77777777" w:rsidR="0032566F" w:rsidRPr="004C69F0" w:rsidRDefault="0032566F" w:rsidP="0032566F">
            <w:pPr>
              <w:rPr>
                <w:rFonts w:ascii="Arial" w:hAnsi="Arial" w:cs="Arial"/>
                <w:sz w:val="20"/>
                <w:szCs w:val="22"/>
                <w:rtl/>
              </w:rPr>
            </w:pPr>
          </w:p>
          <w:p w14:paraId="43F7CA39" w14:textId="77777777"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14:paraId="1415BB03" w14:textId="77777777" w:rsidR="0032566F" w:rsidRPr="004C69F0" w:rsidRDefault="0032566F" w:rsidP="0032566F">
            <w:pPr>
              <w:rPr>
                <w:rFonts w:ascii="Arial" w:hAnsi="Arial" w:cs="Arial"/>
                <w:sz w:val="20"/>
                <w:szCs w:val="22"/>
                <w:rtl/>
              </w:rPr>
            </w:pPr>
          </w:p>
          <w:p w14:paraId="20B40E73" w14:textId="77777777"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 xml:space="preserve">חברת הניהול שנשכרה ע"י החברה המשכירה, שנבחרה בתאום עם הדיור הממשלתי לביצוע עבודות של ניהול </w:t>
            </w:r>
            <w:proofErr w:type="spellStart"/>
            <w:r w:rsidR="00167F0F">
              <w:rPr>
                <w:rFonts w:ascii="Arial" w:hAnsi="Arial" w:cs="Arial" w:hint="cs"/>
                <w:sz w:val="20"/>
                <w:szCs w:val="22"/>
                <w:rtl/>
              </w:rPr>
              <w:t>פרוייקטים</w:t>
            </w:r>
            <w:proofErr w:type="spellEnd"/>
            <w:r w:rsidR="00167F0F">
              <w:rPr>
                <w:rFonts w:ascii="Arial" w:hAnsi="Arial" w:cs="Arial" w:hint="cs"/>
                <w:sz w:val="20"/>
                <w:szCs w:val="22"/>
                <w:rtl/>
              </w:rPr>
              <w:t xml:space="preserve"> והתאמות.</w:t>
            </w:r>
            <w:r w:rsidRPr="004C69F0">
              <w:rPr>
                <w:rFonts w:ascii="Arial" w:hAnsi="Arial" w:cs="Arial" w:hint="cs"/>
                <w:sz w:val="20"/>
                <w:szCs w:val="22"/>
                <w:rtl/>
              </w:rPr>
              <w:t xml:space="preserve">, </w:t>
            </w:r>
          </w:p>
          <w:p w14:paraId="369B19A2" w14:textId="77777777" w:rsidR="00167F0F" w:rsidRDefault="00167F0F" w:rsidP="00167F0F">
            <w:pPr>
              <w:rPr>
                <w:rFonts w:ascii="Arial" w:hAnsi="Arial" w:cs="Arial"/>
                <w:sz w:val="20"/>
                <w:szCs w:val="22"/>
                <w:rtl/>
              </w:rPr>
            </w:pPr>
          </w:p>
          <w:p w14:paraId="77333D1B" w14:textId="77777777"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14:paraId="03BC2C2C" w14:textId="77777777" w:rsidR="0032566F" w:rsidRPr="004C69F0" w:rsidRDefault="0032566F" w:rsidP="0032566F">
            <w:pPr>
              <w:rPr>
                <w:rFonts w:ascii="Arial" w:hAnsi="Arial" w:cs="Arial"/>
                <w:sz w:val="20"/>
                <w:szCs w:val="22"/>
                <w:rtl/>
              </w:rPr>
            </w:pPr>
          </w:p>
          <w:p w14:paraId="64F75518" w14:textId="77777777"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14:paraId="30D70EA0" w14:textId="77777777" w:rsidR="00837DF5" w:rsidRDefault="00837DF5" w:rsidP="003A4534">
      <w:pPr>
        <w:rPr>
          <w:rFonts w:ascii="Arial" w:hAnsi="Arial" w:cs="Arial"/>
          <w:b/>
          <w:sz w:val="22"/>
          <w:szCs w:val="22"/>
          <w:rtl/>
        </w:rPr>
      </w:pPr>
    </w:p>
    <w:p w14:paraId="4558D5E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7C121D0F" w14:textId="77777777" w:rsidR="003A4534" w:rsidRPr="00813E93" w:rsidRDefault="003A4534" w:rsidP="003A4534">
      <w:pPr>
        <w:numPr>
          <w:ilvl w:val="12"/>
          <w:numId w:val="0"/>
        </w:numPr>
        <w:ind w:left="283" w:hanging="283"/>
        <w:rPr>
          <w:rFonts w:ascii="Arial" w:hAnsi="Arial" w:cs="Arial"/>
          <w:b/>
          <w:sz w:val="22"/>
          <w:szCs w:val="22"/>
          <w:rtl/>
        </w:rPr>
      </w:pPr>
    </w:p>
    <w:p w14:paraId="5DF1C01C"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E63CF29" w14:textId="77777777" w:rsidR="003A4534" w:rsidRDefault="003A4534" w:rsidP="003A4534">
      <w:pPr>
        <w:rPr>
          <w:rFonts w:ascii="Arial" w:hAnsi="Arial" w:cs="Arial"/>
          <w:b/>
          <w:sz w:val="22"/>
          <w:szCs w:val="22"/>
          <w:rtl/>
        </w:rPr>
      </w:pPr>
    </w:p>
    <w:p w14:paraId="760F1B54"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C9851A3"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4F973B4E" w14:textId="77777777" w:rsidTr="00837DF5">
        <w:tc>
          <w:tcPr>
            <w:tcW w:w="2698" w:type="dxa"/>
            <w:tcBorders>
              <w:bottom w:val="single" w:sz="4" w:space="0" w:color="auto"/>
            </w:tcBorders>
            <w:shd w:val="clear" w:color="auto" w:fill="auto"/>
          </w:tcPr>
          <w:p w14:paraId="3A80B840"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77294783" w14:textId="77777777"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5A96BBF" w14:textId="77777777"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56E5A7D" wp14:editId="55926B37">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520CF7E" w14:textId="77777777" w:rsidTr="00837DF5">
        <w:tc>
          <w:tcPr>
            <w:tcW w:w="2698" w:type="dxa"/>
            <w:tcBorders>
              <w:top w:val="single" w:sz="4" w:space="0" w:color="auto"/>
            </w:tcBorders>
            <w:shd w:val="clear" w:color="auto" w:fill="E6E6E6"/>
          </w:tcPr>
          <w:p w14:paraId="77CAECA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3EE5FA9E"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17CC568B"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26C4C2B5" w14:textId="77777777"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6D27F5D8" wp14:editId="310F49A5">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06496BCD" w14:textId="77777777"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D27F5D8"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14:paraId="06496BCD" w14:textId="77777777"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D16B5A" w14:textId="77777777" w:rsidR="00455092" w:rsidRDefault="00455092">
      <w:r>
        <w:separator/>
      </w:r>
    </w:p>
    <w:p w14:paraId="321024C0" w14:textId="77777777" w:rsidR="00455092" w:rsidRDefault="00455092"/>
  </w:endnote>
  <w:endnote w:type="continuationSeparator" w:id="0">
    <w:p w14:paraId="3CAF12EF" w14:textId="77777777" w:rsidR="00455092" w:rsidRDefault="00455092">
      <w:r>
        <w:continuationSeparator/>
      </w:r>
    </w:p>
    <w:p w14:paraId="237621DC" w14:textId="77777777" w:rsidR="00455092" w:rsidRDefault="004550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FE09F" w14:textId="77777777"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14:paraId="060AD458"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FE8FBEB" w14:textId="77777777" w:rsidR="008A391B" w:rsidRPr="003E2065" w:rsidRDefault="008A391B" w:rsidP="007131DA">
          <w:pPr>
            <w:rPr>
              <w:rFonts w:ascii="Arial" w:hAnsi="Arial" w:cs="Arial"/>
              <w:color w:val="1B3461"/>
              <w:sz w:val="15"/>
              <w:szCs w:val="15"/>
              <w:rtl/>
            </w:rPr>
          </w:pPr>
        </w:p>
        <w:p w14:paraId="08153D24" w14:textId="77777777" w:rsidR="008A391B" w:rsidRPr="003E2065" w:rsidRDefault="001042BD" w:rsidP="007131DA">
          <w:pPr>
            <w:rPr>
              <w:rFonts w:ascii="Arial" w:hAnsi="Arial" w:cs="Arial"/>
              <w:sz w:val="20"/>
              <w:szCs w:val="20"/>
              <w:rtl/>
            </w:rPr>
          </w:pPr>
          <w:r>
            <w:rPr>
              <w:noProof/>
              <w:lang w:eastAsia="en-US"/>
            </w:rPr>
            <w:drawing>
              <wp:inline distT="0" distB="0" distL="0" distR="0" wp14:anchorId="127AAFDD" wp14:editId="07B95EFF">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1D74E98" w14:textId="77777777"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BEEDFC2" w14:textId="77777777"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14:paraId="67CD672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880F6A7" w14:textId="77777777"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68357D5" w14:textId="77777777"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DFC69FD" w14:textId="77777777" w:rsidR="008A391B" w:rsidRDefault="008A391B">
    <w:pPr>
      <w:rPr>
        <w:rtl/>
      </w:rPr>
    </w:pPr>
  </w:p>
  <w:p w14:paraId="677AE8AC" w14:textId="77777777"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14:paraId="4237109D" w14:textId="77777777">
      <w:trPr>
        <w:trHeight w:hRule="exact" w:val="454"/>
      </w:trPr>
      <w:tc>
        <w:tcPr>
          <w:tcW w:w="2692" w:type="dxa"/>
          <w:tcBorders>
            <w:top w:val="single" w:sz="4" w:space="0" w:color="auto"/>
            <w:bottom w:val="single" w:sz="4" w:space="0" w:color="auto"/>
          </w:tcBorders>
          <w:shd w:val="clear" w:color="auto" w:fill="E6E6E6"/>
          <w:vAlign w:val="center"/>
        </w:tcPr>
        <w:p w14:paraId="72E062EA" w14:textId="77777777"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53FAA17" w14:textId="77777777"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66CEA3B" w14:textId="77777777"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B62A3E9" w14:textId="77777777"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33CB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33CBF">
            <w:rPr>
              <w:rFonts w:ascii="Arial" w:hAnsi="Arial" w:cs="Arial"/>
              <w:noProof/>
              <w:color w:val="FFFFFF"/>
              <w:sz w:val="20"/>
              <w:szCs w:val="20"/>
              <w:rtl/>
            </w:rPr>
            <w:t>2</w:t>
          </w:r>
          <w:r>
            <w:rPr>
              <w:rFonts w:ascii="Arial" w:hAnsi="Arial" w:cs="Arial"/>
              <w:color w:val="FFFFFF"/>
              <w:sz w:val="20"/>
              <w:szCs w:val="20"/>
            </w:rPr>
            <w:fldChar w:fldCharType="end"/>
          </w:r>
        </w:p>
      </w:tc>
    </w:tr>
  </w:tbl>
  <w:p w14:paraId="55853153" w14:textId="77777777" w:rsidR="008A391B" w:rsidRPr="005063DE" w:rsidRDefault="008A391B">
    <w:pPr>
      <w:pStyle w:val="a7"/>
    </w:pPr>
  </w:p>
  <w:p w14:paraId="71C21245" w14:textId="77777777"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5BB2E5" w14:textId="77777777" w:rsidR="00455092" w:rsidRDefault="00455092">
      <w:r>
        <w:separator/>
      </w:r>
    </w:p>
    <w:p w14:paraId="47EABD0E" w14:textId="77777777" w:rsidR="00455092" w:rsidRDefault="00455092"/>
  </w:footnote>
  <w:footnote w:type="continuationSeparator" w:id="0">
    <w:p w14:paraId="6D705B24" w14:textId="77777777" w:rsidR="00455092" w:rsidRDefault="00455092">
      <w:r>
        <w:continuationSeparator/>
      </w:r>
    </w:p>
    <w:p w14:paraId="0A6563E0" w14:textId="77777777" w:rsidR="00455092" w:rsidRDefault="004550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04CB2" w14:textId="77777777" w:rsidR="008A391B" w:rsidRDefault="00455092">
    <w:pPr>
      <w:pStyle w:val="a6"/>
    </w:pPr>
    <w:r>
      <w:rPr>
        <w:noProof/>
      </w:rPr>
      <w:pict w14:anchorId="3C8341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14:paraId="2D0EC547" w14:textId="77777777" w:rsidTr="00572BE3">
      <w:trPr>
        <w:trHeight w:hRule="exact" w:val="714"/>
      </w:trPr>
      <w:tc>
        <w:tcPr>
          <w:tcW w:w="8914" w:type="dxa"/>
          <w:gridSpan w:val="2"/>
          <w:tcBorders>
            <w:top w:val="nil"/>
            <w:bottom w:val="nil"/>
          </w:tcBorders>
          <w:shd w:val="clear" w:color="auto" w:fill="1B3461"/>
          <w:vAlign w:val="center"/>
        </w:tcPr>
        <w:p w14:paraId="1906985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2B0F8BA6" w14:textId="77777777" w:rsidTr="00572BE3">
      <w:trPr>
        <w:trHeight w:val="460"/>
      </w:trPr>
      <w:tc>
        <w:tcPr>
          <w:tcW w:w="4710" w:type="dxa"/>
          <w:tcBorders>
            <w:top w:val="nil"/>
            <w:left w:val="nil"/>
            <w:bottom w:val="single" w:sz="4" w:space="0" w:color="auto"/>
            <w:right w:val="nil"/>
          </w:tcBorders>
          <w:shd w:val="clear" w:color="auto" w:fill="E6E6E6"/>
          <w:vAlign w:val="center"/>
        </w:tcPr>
        <w:p w14:paraId="2AB30AD0" w14:textId="77777777"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1B2951F" w14:textId="77777777" w:rsidR="008A391B" w:rsidRPr="00BF3DD4" w:rsidRDefault="008A391B" w:rsidP="00572BE3">
          <w:pPr>
            <w:pStyle w:val="ad"/>
          </w:pPr>
          <w:r>
            <w:rPr>
              <w:rFonts w:hint="cs"/>
              <w:rtl/>
            </w:rPr>
            <w:t>מספר הוראה: 7.8.2</w:t>
          </w:r>
        </w:p>
      </w:tc>
    </w:tr>
    <w:tr w:rsidR="008A391B" w:rsidRPr="00572BE3" w14:paraId="0B9C24C2"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0E6D1A6D" w14:textId="77777777"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A9B8724" w14:textId="77777777" w:rsidR="008A391B" w:rsidRPr="00BF3DD4" w:rsidRDefault="008A391B" w:rsidP="00572BE3">
          <w:pPr>
            <w:pStyle w:val="ad"/>
            <w:rPr>
              <w:rtl/>
            </w:rPr>
          </w:pPr>
          <w:r>
            <w:rPr>
              <w:rFonts w:hint="cs"/>
              <w:rtl/>
            </w:rPr>
            <w:t>מספר טופס: ט. 7.8.2.1</w:t>
          </w:r>
        </w:p>
      </w:tc>
    </w:tr>
  </w:tbl>
  <w:p w14:paraId="003ACE31" w14:textId="77777777"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4A1BC" w14:textId="77777777" w:rsidR="008A391B" w:rsidRPr="00D92E7A" w:rsidRDefault="008A391B" w:rsidP="00367921">
    <w:pPr>
      <w:pStyle w:val="a6"/>
      <w:rPr>
        <w:sz w:val="20"/>
        <w:szCs w:val="20"/>
        <w:rtl/>
      </w:rPr>
    </w:pPr>
  </w:p>
  <w:p w14:paraId="345D7726" w14:textId="77777777" w:rsidR="008A391B" w:rsidRDefault="001042BD" w:rsidP="003B6F35">
    <w:pPr>
      <w:pStyle w:val="a6"/>
      <w:jc w:val="center"/>
      <w:rPr>
        <w:sz w:val="20"/>
        <w:szCs w:val="20"/>
        <w:rtl/>
      </w:rPr>
    </w:pPr>
    <w:r>
      <w:rPr>
        <w:noProof/>
        <w:lang w:eastAsia="en-US"/>
      </w:rPr>
      <w:drawing>
        <wp:inline distT="0" distB="0" distL="0" distR="0" wp14:anchorId="6D7E0878" wp14:editId="1717C767">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14:paraId="172C2BDA" w14:textId="77777777" w:rsidTr="00572BE3">
      <w:trPr>
        <w:trHeight w:hRule="exact" w:val="719"/>
        <w:jc w:val="center"/>
      </w:trPr>
      <w:tc>
        <w:tcPr>
          <w:tcW w:w="9072" w:type="dxa"/>
          <w:gridSpan w:val="2"/>
          <w:tcBorders>
            <w:top w:val="nil"/>
            <w:bottom w:val="nil"/>
          </w:tcBorders>
          <w:shd w:val="clear" w:color="auto" w:fill="1B3461"/>
          <w:vAlign w:val="center"/>
        </w:tcPr>
        <w:p w14:paraId="00B0BC1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4AD57B86"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149B02D8" w14:textId="77777777"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9C8E3BD" w14:textId="77777777" w:rsidR="008A391B" w:rsidRPr="00BF3DD4" w:rsidRDefault="008A391B" w:rsidP="00572BE3">
          <w:pPr>
            <w:pStyle w:val="ad"/>
          </w:pPr>
          <w:r>
            <w:rPr>
              <w:rFonts w:hint="cs"/>
              <w:rtl/>
            </w:rPr>
            <w:t>מספר הוראה: 7.8.2</w:t>
          </w:r>
        </w:p>
      </w:tc>
    </w:tr>
    <w:tr w:rsidR="008A391B" w:rsidRPr="00572BE3" w14:paraId="570DB8DC"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AF0AC2A" w14:textId="77777777"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E09BFBD" w14:textId="77777777" w:rsidR="008A391B" w:rsidRPr="00BF3DD4" w:rsidRDefault="008A391B" w:rsidP="00572BE3">
          <w:pPr>
            <w:pStyle w:val="ad"/>
            <w:rPr>
              <w:rtl/>
            </w:rPr>
          </w:pPr>
          <w:r>
            <w:rPr>
              <w:rFonts w:hint="cs"/>
              <w:rtl/>
            </w:rPr>
            <w:t>מספר טופס: ט. 7.8.2.1</w:t>
          </w:r>
        </w:p>
      </w:tc>
    </w:tr>
  </w:tbl>
  <w:p w14:paraId="4479ABDC" w14:textId="77777777"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2632"/>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3CBF"/>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275D"/>
    <w:rsid w:val="00453AFC"/>
    <w:rsid w:val="00455092"/>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0552"/>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E5D9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2B2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069B53"/>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435</Words>
  <Characters>2179</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2024-08-26T09:31:00Z</dcterms:created>
  <dcterms:modified xsi:type="dcterms:W3CDTF">2024-08-26T09:31:00Z</dcterms:modified>
</cp:coreProperties>
</file>